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sz w:val="28"/>
          <w:szCs w:val="28"/>
          <w:rtl w:val="0"/>
        </w:rPr>
        <w:t xml:space="preserve">10.06.20r. (Środa)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1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right="-1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0"/>
          <w:szCs w:val="30"/>
          <w:rtl w:val="0"/>
        </w:rPr>
        <w:t xml:space="preserve">Witajcie kochani! Zapraszamy Was na dalszą część podróży dookoła świata.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26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right="-3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TEMAT: Przyjaciele z końca świata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14.39999999999999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21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4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Na początek zabawa ruchowa na powitanie. Czy wiecie jak witają się polskie dzieci? Za pomocą podania ręki, przybicia piątki oraz przybicia „żółwika”. A wiecie jak witają się Japończycy, Eskimosi, Afrykanie i Indianie? Za chwilę wszystkiego się dowiecie. Włączcie piosenkę i poruszajcie się w jej rytm – na przerwę w muzyce witajcie się z rodzicami (rodzice zatrzymajcie co jakiś czas piosenkę): jak Japonka – poprzez złożenie rąk i ukłon; jak Eskimos – noskami; Afrykanin – poprzez klaskanie i podskakiwanie; jak Indianin – poprzez przyłożenie ręki do serca i odchylenie jej zataczając koło i mówiąc „Wingapo: (łingapo) i jak polskie przedszkolaki – przybicie piątki, „żółwika” lub podanie ręki.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14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rPr>
          <w:rFonts w:ascii="Times New Roman" w:cs="Times New Roman" w:eastAsia="Times New Roman" w:hAnsi="Times New Roman"/>
          <w:color w:val="000080"/>
          <w:sz w:val="28"/>
          <w:szCs w:val="28"/>
          <w:u w:val="single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00080"/>
            <w:sz w:val="28"/>
            <w:szCs w:val="28"/>
            <w:u w:val="single"/>
            <w:rtl w:val="0"/>
          </w:rPr>
          <w:t xml:space="preserve">https://www.youtube.com/watch?v=Y_kIVuTfVk4&amp;feature=emb_title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7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Zadanie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12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ind w:left="6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6600"/>
          <w:sz w:val="28"/>
          <w:szCs w:val="28"/>
          <w:u w:val="single"/>
          <w:rtl w:val="0"/>
        </w:rPr>
        <w:t xml:space="preserve">„Dookoła świata” – zabawa z globusem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116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59" w:lineRule="auto"/>
        <w:ind w:right="2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Dzieci wskazują na globusie/ mapie dowolne państwa i ustalają wspólnie z rodzicem, jakim językiem posługują się jego mieszkańcy, jakie miasto jest jego stolicą . Weryfikują odpowiedzi z encyklopedią lub leksykonem geograficznym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44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ind w:left="212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NIEMCY – BERLIN – JĘZYK NIEMIECKI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1910079</wp:posOffset>
            </wp:positionH>
            <wp:positionV relativeFrom="paragraph">
              <wp:posOffset>93345</wp:posOffset>
            </wp:positionV>
            <wp:extent cx="2292350" cy="312039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120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/>
        <w:sectPr>
          <w:pgSz w:h="16840" w:w="11900"/>
          <w:pgMar w:bottom="1440" w:top="1105" w:left="1140" w:right="1160" w:header="0" w:footer="0"/>
          <w:pgNumType w:start="1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30j0zll" w:id="0"/>
    <w:bookmarkEnd w:id="0"/>
    <w:p w:rsidR="00000000" w:rsidDel="00000000" w:rsidP="00000000" w:rsidRDefault="00000000" w:rsidRPr="00000000" w14:paraId="00000018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0"/>
          <w:szCs w:val="30"/>
          <w:rtl w:val="0"/>
        </w:rPr>
        <w:t xml:space="preserve">FRANCJA – PARYŻ – JĘZYK FRANCUSKI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1499870</wp:posOffset>
            </wp:positionH>
            <wp:positionV relativeFrom="paragraph">
              <wp:posOffset>266065</wp:posOffset>
            </wp:positionV>
            <wp:extent cx="3251200" cy="375285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752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2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ind w:right="1380"/>
        <w:jc w:val="right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a0a0a"/>
          <w:sz w:val="30"/>
          <w:szCs w:val="30"/>
          <w:rtl w:val="0"/>
        </w:rPr>
        <w:t xml:space="preserve">BRAZYLIA – BRASIL – JĘZYK PORTUGALSKI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1004570</wp:posOffset>
            </wp:positionH>
            <wp:positionV relativeFrom="paragraph">
              <wp:posOffset>253365</wp:posOffset>
            </wp:positionV>
            <wp:extent cx="4119880" cy="3962400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396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rPr/>
        <w:sectPr>
          <w:type w:val="nextPage"/>
          <w:pgSz w:h="16840" w:w="11900"/>
          <w:pgMar w:bottom="1440" w:top="1102" w:left="1140" w:right="144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1fob9te" w:id="1"/>
    <w:bookmarkEnd w:id="1"/>
    <w:p w:rsidR="00000000" w:rsidDel="00000000" w:rsidP="00000000" w:rsidRDefault="00000000" w:rsidRPr="00000000" w14:paraId="0000003E">
      <w:pPr>
        <w:spacing w:after="0" w:lineRule="auto"/>
        <w:ind w:left="38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0"/>
          <w:szCs w:val="30"/>
          <w:rtl w:val="0"/>
        </w:rPr>
        <w:t xml:space="preserve">INDIE – NOWE DELHI- JĘZYK URZĘDOWY – HINDI I ANGIELSKI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937260</wp:posOffset>
            </wp:positionH>
            <wp:positionV relativeFrom="paragraph">
              <wp:posOffset>184785</wp:posOffset>
            </wp:positionV>
            <wp:extent cx="4237990" cy="4817110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4817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38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Zadanie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38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6600"/>
          <w:sz w:val="28"/>
          <w:szCs w:val="28"/>
          <w:u w:val="single"/>
          <w:rtl w:val="0"/>
        </w:rPr>
        <w:t xml:space="preserve">„Kontynenty” – zapoznanie dzieci z nazwami kontynentów, wyszukiwanie na mapie i na globusie kontynentu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14.3999999999999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Rule="auto"/>
        <w:ind w:right="-11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cc"/>
          <w:sz w:val="28"/>
          <w:szCs w:val="28"/>
          <w:rtl w:val="0"/>
        </w:rPr>
        <w:t xml:space="preserve">EUROPA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621030</wp:posOffset>
            </wp:positionH>
            <wp:positionV relativeFrom="paragraph">
              <wp:posOffset>112395</wp:posOffset>
            </wp:positionV>
            <wp:extent cx="4870450" cy="2917190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917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rPr/>
        <w:sectPr>
          <w:type w:val="nextPage"/>
          <w:pgSz w:h="16840" w:w="11900"/>
          <w:pgMar w:bottom="1440" w:top="1102" w:left="1140" w:right="126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3znysh7" w:id="2"/>
    <w:bookmarkEnd w:id="2"/>
    <w:p w:rsidR="00000000" w:rsidDel="00000000" w:rsidP="00000000" w:rsidRDefault="00000000" w:rsidRPr="00000000" w14:paraId="0000006E">
      <w:pPr>
        <w:spacing w:after="0" w:lineRule="auto"/>
        <w:ind w:right="420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cc"/>
          <w:sz w:val="27"/>
          <w:szCs w:val="27"/>
          <w:rtl w:val="0"/>
        </w:rPr>
        <w:t xml:space="preserve">AZJA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562610</wp:posOffset>
            </wp:positionH>
            <wp:positionV relativeFrom="paragraph">
              <wp:posOffset>25400</wp:posOffset>
            </wp:positionV>
            <wp:extent cx="4606290" cy="2721610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27216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32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Rule="auto"/>
        <w:ind w:right="-3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cc"/>
          <w:sz w:val="27"/>
          <w:szCs w:val="27"/>
          <w:rtl w:val="0"/>
        </w:rPr>
        <w:t xml:space="preserve">AFRYKA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859789</wp:posOffset>
            </wp:positionH>
            <wp:positionV relativeFrom="paragraph">
              <wp:posOffset>214630</wp:posOffset>
            </wp:positionV>
            <wp:extent cx="4013200" cy="4337050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4337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A">
      <w:pPr>
        <w:rPr/>
        <w:sectPr>
          <w:type w:val="nextPage"/>
          <w:pgSz w:h="16840" w:w="11900"/>
          <w:pgMar w:bottom="1440" w:top="1105" w:left="1440" w:right="144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2et92p0" w:id="3"/>
    <w:bookmarkEnd w:id="3"/>
    <w:p w:rsidR="00000000" w:rsidDel="00000000" w:rsidP="00000000" w:rsidRDefault="00000000" w:rsidRPr="00000000" w14:paraId="0000008B">
      <w:pPr>
        <w:spacing w:after="0" w:lineRule="auto"/>
        <w:ind w:left="324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cc"/>
          <w:sz w:val="28"/>
          <w:szCs w:val="28"/>
          <w:rtl w:val="0"/>
        </w:rPr>
        <w:t xml:space="preserve">AMERYKA PÓŁNOCNA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1252220</wp:posOffset>
            </wp:positionH>
            <wp:positionV relativeFrom="paragraph">
              <wp:posOffset>221615</wp:posOffset>
            </wp:positionV>
            <wp:extent cx="3227070" cy="3924300"/>
            <wp:effectExtent b="0" l="0" r="0" t="0"/>
            <wp:wrapNone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3924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0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Rule="auto"/>
        <w:ind w:left="324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cc"/>
          <w:sz w:val="27"/>
          <w:szCs w:val="27"/>
          <w:rtl w:val="0"/>
        </w:rPr>
        <w:t xml:space="preserve">AMERYKA POŁUDNIOWA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1471930</wp:posOffset>
            </wp:positionH>
            <wp:positionV relativeFrom="paragraph">
              <wp:posOffset>25400</wp:posOffset>
            </wp:positionV>
            <wp:extent cx="2788920" cy="4230370"/>
            <wp:effectExtent b="0" l="0" r="0" t="0"/>
            <wp:wrapNone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4230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1">
      <w:pPr>
        <w:rPr/>
        <w:sectPr>
          <w:type w:val="nextPage"/>
          <w:pgSz w:h="16840" w:w="11900"/>
          <w:pgMar w:bottom="1440" w:top="1105" w:left="1440" w:right="144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tyjcwt" w:id="4"/>
    <w:bookmarkEnd w:id="4"/>
    <w:p w:rsidR="00000000" w:rsidDel="00000000" w:rsidP="00000000" w:rsidRDefault="00000000" w:rsidRPr="00000000" w14:paraId="000000B2">
      <w:pPr>
        <w:spacing w:after="0" w:lineRule="auto"/>
        <w:ind w:left="396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cc"/>
          <w:sz w:val="27"/>
          <w:szCs w:val="27"/>
          <w:rtl w:val="0"/>
        </w:rPr>
        <w:t xml:space="preserve">AUSTRALIA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242570</wp:posOffset>
            </wp:positionH>
            <wp:positionV relativeFrom="paragraph">
              <wp:posOffset>440690</wp:posOffset>
            </wp:positionV>
            <wp:extent cx="5273040" cy="6257290"/>
            <wp:effectExtent b="0" l="0" r="0" t="0"/>
            <wp:wrapNone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57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4">
      <w:pPr>
        <w:rPr/>
        <w:sectPr>
          <w:type w:val="nextPage"/>
          <w:pgSz w:h="16840" w:w="11900"/>
          <w:pgMar w:bottom="1440" w:top="1105" w:left="1440" w:right="144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3dy6vkm" w:id="5"/>
    <w:bookmarkEnd w:id="5"/>
    <w:p w:rsidR="00000000" w:rsidDel="00000000" w:rsidP="00000000" w:rsidRDefault="00000000" w:rsidRPr="00000000" w14:paraId="000000B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anchor allowOverlap="1" behindDoc="1" distB="0" distT="0" distL="0" distR="0" hidden="0" layoutInCell="0" locked="0" relativeHeight="0" simplePos="0">
            <wp:simplePos x="0" y="0"/>
            <wp:positionH relativeFrom="page">
              <wp:posOffset>1896110</wp:posOffset>
            </wp:positionH>
            <wp:positionV relativeFrom="page">
              <wp:posOffset>718820</wp:posOffset>
            </wp:positionV>
            <wp:extent cx="3352800" cy="2981960"/>
            <wp:effectExtent b="0" l="0" r="0" t="0"/>
            <wp:wrapNone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981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88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Zadanie 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6600"/>
          <w:sz w:val="28"/>
          <w:szCs w:val="28"/>
          <w:rtl w:val="0"/>
        </w:rPr>
        <w:t xml:space="preserve">Kolejna propozycja to pomysł na pracę plastyczną „Afrykańskie maski”.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="318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279" w:lineRule="auto"/>
        <w:ind w:right="138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Do wyboru maska z rolki po papierze lub papierowego talerzyka. Poniżej przedstawiamy kilka zdjęć poglądowych.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14.3999999999999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="361" w:lineRule="auto"/>
        <w:ind w:right="82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I Potrzebne będą: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rolki po papierze, ołówek, nożyczki, brązowa i biała farba,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plastelina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14.3999999999999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="379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Najpierw wytnijcie kształt maski z jednej strony rolki oraz otwory na oczy. Następnie pomalujcie rolkę brązową farbą, a po wyschnięciu doklejcie nos i usta z plasteliny. Na koniec maskę możecie ozdobić dowolnymi wzorami.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1389380</wp:posOffset>
            </wp:positionH>
            <wp:positionV relativeFrom="paragraph">
              <wp:posOffset>-29843</wp:posOffset>
            </wp:positionV>
            <wp:extent cx="3335020" cy="2884170"/>
            <wp:effectExtent b="0" l="0" r="0" t="0"/>
            <wp:wrapNone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28841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5">
      <w:pPr>
        <w:rPr/>
        <w:sectPr>
          <w:type w:val="nextPage"/>
          <w:pgSz w:h="16840" w:w="11900"/>
          <w:pgMar w:bottom="1440" w:top="1440" w:left="1140" w:right="116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1t3h5sf" w:id="6"/>
    <w:bookmarkEnd w:id="6"/>
    <w:p w:rsidR="00000000" w:rsidDel="00000000" w:rsidP="00000000" w:rsidRDefault="00000000" w:rsidRPr="00000000" w14:paraId="000000D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anchor allowOverlap="1" behindDoc="1" distB="0" distT="0" distL="0" distR="0" hidden="0" layoutInCell="0" locked="0" relativeHeight="0" simplePos="0">
            <wp:simplePos x="0" y="0"/>
            <wp:positionH relativeFrom="page">
              <wp:posOffset>1593850</wp:posOffset>
            </wp:positionH>
            <wp:positionV relativeFrom="page">
              <wp:posOffset>720090</wp:posOffset>
            </wp:positionV>
            <wp:extent cx="3663950" cy="2918460"/>
            <wp:effectExtent b="0" l="0" r="0" t="0"/>
            <wp:wrapNone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2918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color w:val="000000"/>
          <w:sz w:val="20"/>
          <w:szCs w:val="20"/>
        </w:rPr>
        <w:drawing>
          <wp:anchor allowOverlap="1" behindDoc="1" distB="0" distT="0" distL="0" distR="0" hidden="0" layoutInCell="0" locked="0" relativeHeight="0" simplePos="0">
            <wp:simplePos x="0" y="0"/>
            <wp:positionH relativeFrom="page">
              <wp:posOffset>1217930</wp:posOffset>
            </wp:positionH>
            <wp:positionV relativeFrom="page">
              <wp:posOffset>4556760</wp:posOffset>
            </wp:positionV>
            <wp:extent cx="4762500" cy="3571240"/>
            <wp:effectExtent b="0" l="0" r="0" t="0"/>
            <wp:wrapNone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="25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numPr>
          <w:ilvl w:val="0"/>
          <w:numId w:val="1"/>
        </w:numPr>
        <w:tabs>
          <w:tab w:val="left" w:pos="292"/>
        </w:tabs>
        <w:spacing w:after="0" w:line="282" w:lineRule="auto"/>
        <w:ind w:left="4" w:right="160" w:hanging="4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Potrzebne będą: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papierowy talerzyk, brązowa farba, pędzelek, brązowa i biała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plastelina, kolorowe tasiemki, kolorowe koraliki, dziurkacz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="14.3999999999999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372" w:lineRule="auto"/>
        <w:ind w:left="4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W drugim projekcie maski wytnijcie w talerzyku otwory na oczy, a następnie pomalujcie go na brązowo. Po wyschnięciu, z plasteliny doklejcie nos, usta i ozdóbcie talerzyk białą plasteliną. Na koniec wytnijcie dziurki i przewleczcie przez nie tasiemki zakończone kolorowymi koralikami.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  <w:sectPr>
          <w:type w:val="nextPage"/>
          <w:pgSz w:h="16840" w:w="11900"/>
          <w:pgMar w:bottom="420" w:top="1440" w:left="1136" w:right="142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4d34og8" w:id="7"/>
    <w:bookmarkEnd w:id="7"/>
    <w:p w:rsidR="00000000" w:rsidDel="00000000" w:rsidP="00000000" w:rsidRDefault="00000000" w:rsidRPr="00000000" w14:paraId="0000011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anchor allowOverlap="1" behindDoc="1" distB="0" distT="0" distL="0" distR="0" hidden="0" layoutInCell="0" locked="0" relativeHeight="0" simplePos="0">
            <wp:simplePos x="0" y="0"/>
            <wp:positionH relativeFrom="page">
              <wp:posOffset>1399540</wp:posOffset>
            </wp:positionH>
            <wp:positionV relativeFrom="page">
              <wp:posOffset>720090</wp:posOffset>
            </wp:positionV>
            <wp:extent cx="4762500" cy="7151370"/>
            <wp:effectExtent b="0" l="0" r="0" t="0"/>
            <wp:wrapNone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151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line="37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Zadanie 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Karty pracy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/>
        <w:sectPr>
          <w:type w:val="nextPage"/>
          <w:pgSz w:h="16840" w:w="11900"/>
          <w:pgMar w:bottom="1440" w:top="1440" w:left="1140" w:right="144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2s8eyo1" w:id="8"/>
    <w:bookmarkEnd w:id="8"/>
    <w:p w:rsidR="00000000" w:rsidDel="00000000" w:rsidP="00000000" w:rsidRDefault="00000000" w:rsidRPr="00000000" w14:paraId="00000150">
      <w:pPr>
        <w:spacing w:after="0" w:line="279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anchor allowOverlap="1" behindDoc="1" distB="0" distT="0" distL="0" distR="0" hidden="0" layoutInCell="0" locked="0" relativeHeight="0" simplePos="0">
            <wp:simplePos x="0" y="0"/>
            <wp:positionH relativeFrom="page">
              <wp:posOffset>1352550</wp:posOffset>
            </wp:positionH>
            <wp:positionV relativeFrom="page">
              <wp:posOffset>953770</wp:posOffset>
            </wp:positionV>
            <wp:extent cx="4856480" cy="8042910"/>
            <wp:effectExtent b="0" l="0" r="0" t="0"/>
            <wp:wrapNone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8042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/>
        <w:sectPr>
          <w:type w:val="nextPage"/>
          <w:pgSz w:h="16840" w:w="11900"/>
          <w:pgMar w:bottom="875" w:top="1440" w:left="1440" w:right="144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17dp8vu" w:id="9"/>
    <w:bookmarkEnd w:id="9"/>
    <w:p w:rsidR="00000000" w:rsidDel="00000000" w:rsidP="00000000" w:rsidRDefault="00000000" w:rsidRPr="00000000" w14:paraId="00000152">
      <w:pPr>
        <w:spacing w:after="0" w:line="279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anchor allowOverlap="1" behindDoc="1" distB="0" distT="0" distL="0" distR="0" hidden="0" layoutInCell="0" locked="0" relativeHeight="0" simplePos="0">
            <wp:simplePos x="0" y="0"/>
            <wp:positionH relativeFrom="page">
              <wp:posOffset>1362710</wp:posOffset>
            </wp:positionH>
            <wp:positionV relativeFrom="page">
              <wp:posOffset>720090</wp:posOffset>
            </wp:positionV>
            <wp:extent cx="4833620" cy="7024370"/>
            <wp:effectExtent b="0" l="0" r="0" t="0"/>
            <wp:wrapNone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7024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/>
        <w:sectPr>
          <w:type w:val="nextPage"/>
          <w:pgSz w:h="16840" w:w="11900"/>
          <w:pgMar w:bottom="875" w:top="1440" w:left="1440" w:right="144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3rdcrjn" w:id="10"/>
    <w:bookmarkEnd w:id="10"/>
    <w:p w:rsidR="00000000" w:rsidDel="00000000" w:rsidP="00000000" w:rsidRDefault="00000000" w:rsidRPr="00000000" w14:paraId="00000154">
      <w:pPr>
        <w:spacing w:after="0" w:line="279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anchor allowOverlap="1" behindDoc="1" distB="0" distT="0" distL="0" distR="0" hidden="0" layoutInCell="0" locked="0" relativeHeight="0" simplePos="0">
            <wp:simplePos x="0" y="0"/>
            <wp:positionH relativeFrom="page">
              <wp:posOffset>1268730</wp:posOffset>
            </wp:positionH>
            <wp:positionV relativeFrom="page">
              <wp:posOffset>718820</wp:posOffset>
            </wp:positionV>
            <wp:extent cx="5024120" cy="8061960"/>
            <wp:effectExtent b="0" l="0" r="0" t="0"/>
            <wp:wrapNone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8061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type w:val="nextPage"/>
      <w:pgSz w:h="16840" w:w="11900"/>
      <w:pgMar w:bottom="875" w:top="1440" w:left="1440" w:right="1440" w:header="0" w:footer="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5"/>
      <w:numFmt w:val="upperLetter"/>
      <w:lvlText w:val="%1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image" Target="media/image5.png"/><Relationship Id="rId22" Type="http://schemas.openxmlformats.org/officeDocument/2006/relationships/image" Target="media/image18.png"/><Relationship Id="rId10" Type="http://schemas.openxmlformats.org/officeDocument/2006/relationships/image" Target="media/image4.png"/><Relationship Id="rId21" Type="http://schemas.openxmlformats.org/officeDocument/2006/relationships/image" Target="media/image17.png"/><Relationship Id="rId13" Type="http://schemas.openxmlformats.org/officeDocument/2006/relationships/image" Target="media/image7.png"/><Relationship Id="rId24" Type="http://schemas.openxmlformats.org/officeDocument/2006/relationships/image" Target="media/image16.png"/><Relationship Id="rId12" Type="http://schemas.openxmlformats.org/officeDocument/2006/relationships/image" Target="media/image6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7" Type="http://schemas.openxmlformats.org/officeDocument/2006/relationships/image" Target="media/image13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hyperlink" Target="https://www.youtube.com/watch?v=Y_kIVuTfVk4&amp;feature=emb_title" TargetMode="External"/><Relationship Id="rId18" Type="http://schemas.openxmlformats.org/officeDocument/2006/relationships/image" Target="media/image1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